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66BE0D74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465BA9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577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465BA9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27/06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4B34770C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465BA9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17:15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7EEF085A" w:rsidR="009531A4" w:rsidRDefault="009531A4" w:rsidP="00465BA9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465BA9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447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11060E4D" w:rsidR="009531A4" w:rsidRDefault="00960DAE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60DAE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ao </w:t>
      </w:r>
      <w:r w:rsidRPr="00960DAE">
        <w:rPr>
          <w:rFonts w:ascii="Times New Roman" w:hAnsi="Times New Roman" w:cs="Times New Roman"/>
          <w:b/>
          <w:color w:val="000000" w:themeColor="text1"/>
          <w:szCs w:val="24"/>
        </w:rPr>
        <w:t>SECRETÁRIO DE TRANSPORTE E SERVIÇOS PÚBLICOS</w:t>
      </w:r>
      <w:r w:rsidRPr="00960DAE">
        <w:rPr>
          <w:rFonts w:ascii="Times New Roman" w:hAnsi="Times New Roman" w:cs="Times New Roman"/>
          <w:color w:val="000000" w:themeColor="text1"/>
          <w:szCs w:val="24"/>
        </w:rPr>
        <w:t xml:space="preserve">, solicitando a viabilidade de promover o </w:t>
      </w:r>
      <w:proofErr w:type="spellStart"/>
      <w:r w:rsidRPr="00960DAE">
        <w:rPr>
          <w:rFonts w:ascii="Times New Roman" w:hAnsi="Times New Roman" w:cs="Times New Roman"/>
          <w:color w:val="000000" w:themeColor="text1"/>
          <w:szCs w:val="24"/>
        </w:rPr>
        <w:t>encascalhamento</w:t>
      </w:r>
      <w:proofErr w:type="spellEnd"/>
      <w:r w:rsidRPr="00960DAE">
        <w:rPr>
          <w:rFonts w:ascii="Times New Roman" w:hAnsi="Times New Roman" w:cs="Times New Roman"/>
          <w:color w:val="000000" w:themeColor="text1"/>
          <w:szCs w:val="24"/>
        </w:rPr>
        <w:t xml:space="preserve"> das vias que dão acesso (localização em anexo) às chácaras que estão dispostas na primeira entrada de terra à esquerda da estrada do </w:t>
      </w:r>
      <w:proofErr w:type="spellStart"/>
      <w:r w:rsidRPr="00960DAE">
        <w:rPr>
          <w:rFonts w:ascii="Times New Roman" w:hAnsi="Times New Roman" w:cs="Times New Roman"/>
          <w:color w:val="000000" w:themeColor="text1"/>
          <w:szCs w:val="24"/>
        </w:rPr>
        <w:t>Cindacta</w:t>
      </w:r>
      <w:proofErr w:type="spellEnd"/>
      <w:r w:rsidRPr="00960DAE">
        <w:rPr>
          <w:rFonts w:ascii="Times New Roman" w:hAnsi="Times New Roman" w:cs="Times New Roman"/>
          <w:color w:val="000000" w:themeColor="text1"/>
          <w:szCs w:val="24"/>
        </w:rPr>
        <w:t xml:space="preserve"> (sentido Lago da Serra), após a Vila Varjão, em atendimento à solicitação de moradores da região.</w:t>
      </w:r>
    </w:p>
    <w:p w14:paraId="305F5326" w14:textId="77777777" w:rsidR="00960DAE" w:rsidRDefault="00960DAE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63811D63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>pal de Barra do Garças-MT, em 27</w:t>
      </w:r>
      <w:r>
        <w:rPr>
          <w:rFonts w:ascii="Times New Roman" w:eastAsia="Batang" w:hAnsi="Times New Roman" w:cs="Times New Roman"/>
          <w:szCs w:val="24"/>
        </w:rPr>
        <w:t xml:space="preserve"> de junho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278FC315" w:rsidR="009531A4" w:rsidRDefault="00960DAE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960DAE">
        <w:rPr>
          <w:rFonts w:ascii="Times New Roman" w:eastAsia="Batang" w:hAnsi="Times New Roman" w:cs="Times New Roman"/>
          <w:szCs w:val="24"/>
        </w:rPr>
        <w:t>Objetiva-se e justifica-se a presente indicação porque logo na entrada daquela via, no fim do asfalto, foi passado caminhão de terra no período de chuva por conta da má qualidade em que se encontrava à época; agora, no período da seca, objetiva-se encascalhar a saída do asfalto na tentativa de se diminuir a poeira para os moradores daquela entrada.</w:t>
      </w:r>
    </w:p>
    <w:p w14:paraId="513BBBA5" w14:textId="77777777" w:rsidR="00960DAE" w:rsidRDefault="00960DAE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1C19D879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>pal de Barra do Garças-MT, em 27</w:t>
      </w:r>
      <w:r>
        <w:rPr>
          <w:rFonts w:ascii="Times New Roman" w:eastAsia="Batang" w:hAnsi="Times New Roman" w:cs="Times New Roman"/>
          <w:szCs w:val="24"/>
        </w:rPr>
        <w:t xml:space="preserve"> de junho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0195B6D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17D55CA3" w14:textId="6F4F8C63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9C9B47D" w14:textId="2A1E096F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5CC1FC" w14:textId="4A8AD882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BA0C5A6" w14:textId="71CB43A6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DEF290C" w14:textId="7B068101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39006CA" w14:textId="07613DF1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891EFC3" w14:textId="51A7E1EF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0935C5A" w14:textId="204AA9F6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B66FDDC" w14:textId="6925C34D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8C24DD7" w14:textId="01312E64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6CD5A6A" w14:textId="1F12752B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225BDB4" w14:textId="1CEB5605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B4FB711" w14:textId="0C2EB1F7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66DF957" w14:textId="740369AD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1FA016B" w14:textId="2F152B2E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A265E39" w14:textId="0CF99ABC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EB1D298" w14:textId="66E9092D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511FC23" w14:textId="6E0276B2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F907C67" w14:textId="1501716F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3696618" w14:textId="2D7E9E75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D91AC2B" w14:textId="0886DA45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8704B3B" w14:textId="4702D8D2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344C794" w14:textId="10A96A0F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E568D80" w14:textId="697F4F59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4140018" w14:textId="1E546EBD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291038" w14:textId="4A5FF9BA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EFC360D" w14:textId="0CB276A1" w:rsidR="00960DAE" w:rsidRDefault="00960DAE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eastAsia="PMingLiU" w:hAnsi="Palatino Linotype"/>
          <w:b/>
          <w:i/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357DB32A" wp14:editId="324F2056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343400" cy="5458460"/>
            <wp:effectExtent l="0" t="0" r="0" b="889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4-10 at 12.53.45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4"/>
                    <a:stretch/>
                  </pic:blipFill>
                  <pic:spPr bwMode="auto">
                    <a:xfrm>
                      <a:off x="0" y="0"/>
                      <a:ext cx="4343400" cy="54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C47EA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AFB0C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D8DEC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E6E54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F60FE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CE206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BF2FA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93A7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48637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0ECCF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ED9A2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E3EDDD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D20F86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1AA4FE9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C87B61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6F321AFE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0426B8C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3F24BBA4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F3F5E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D0883B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AB1357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2AFA7041" w:rsidR="008A6F79" w:rsidRDefault="008A6F79" w:rsidP="009531A4"/>
    <w:p w14:paraId="64B1492C" w14:textId="00511BD8" w:rsidR="00960DAE" w:rsidRDefault="00960DAE" w:rsidP="009531A4"/>
    <w:p w14:paraId="42A5CE70" w14:textId="6DED7587" w:rsidR="00960DAE" w:rsidRDefault="00960DAE" w:rsidP="009531A4"/>
    <w:p w14:paraId="49C2B846" w14:textId="4E243590" w:rsidR="00960DAE" w:rsidRDefault="00960DAE" w:rsidP="009531A4"/>
    <w:p w14:paraId="5E27B0E0" w14:textId="33B959DE" w:rsidR="00960DAE" w:rsidRDefault="00960DAE" w:rsidP="009531A4"/>
    <w:p w14:paraId="68B960FA" w14:textId="2ACA5407" w:rsidR="00960DAE" w:rsidRDefault="00960DAE" w:rsidP="009531A4"/>
    <w:p w14:paraId="2F065807" w14:textId="216BC2F6" w:rsidR="00960DAE" w:rsidRDefault="00960DAE" w:rsidP="009531A4"/>
    <w:p w14:paraId="3E23169B" w14:textId="63271DD6" w:rsidR="00960DAE" w:rsidRDefault="00960DAE" w:rsidP="009531A4"/>
    <w:p w14:paraId="6EB0794D" w14:textId="032A61A8" w:rsidR="00960DAE" w:rsidRDefault="00960DAE" w:rsidP="009531A4"/>
    <w:p w14:paraId="0BF1260D" w14:textId="3D4D8728" w:rsidR="00960DAE" w:rsidRDefault="00960DAE" w:rsidP="009531A4"/>
    <w:p w14:paraId="6246F079" w14:textId="5684328A" w:rsidR="00960DAE" w:rsidRDefault="00960DAE" w:rsidP="009531A4"/>
    <w:p w14:paraId="2893B725" w14:textId="45E5C635" w:rsidR="00960DAE" w:rsidRDefault="00960DAE" w:rsidP="009531A4"/>
    <w:p w14:paraId="1AF1A8D6" w14:textId="43E6DB74" w:rsidR="00960DAE" w:rsidRDefault="00960DAE" w:rsidP="009531A4"/>
    <w:p w14:paraId="0A7DD673" w14:textId="18989D12" w:rsidR="00960DAE" w:rsidRDefault="00960DAE" w:rsidP="009531A4"/>
    <w:p w14:paraId="31CE8438" w14:textId="5AB33986" w:rsidR="00960DAE" w:rsidRDefault="00960DAE" w:rsidP="009531A4"/>
    <w:p w14:paraId="28B2BA13" w14:textId="6B99300F" w:rsidR="00960DAE" w:rsidRDefault="00960DAE" w:rsidP="009531A4"/>
    <w:p w14:paraId="6ED5A263" w14:textId="14C3A262" w:rsidR="00960DAE" w:rsidRDefault="00960DAE" w:rsidP="009531A4"/>
    <w:p w14:paraId="30394B2A" w14:textId="210561A0" w:rsidR="00960DAE" w:rsidRDefault="00960DAE" w:rsidP="009531A4"/>
    <w:p w14:paraId="667F0905" w14:textId="3289F31D" w:rsidR="00960DAE" w:rsidRDefault="00960DAE" w:rsidP="009531A4"/>
    <w:p w14:paraId="71406165" w14:textId="4DE552EE" w:rsidR="00960DAE" w:rsidRDefault="00960DAE" w:rsidP="009531A4"/>
    <w:p w14:paraId="56041955" w14:textId="77777777" w:rsidR="00960DAE" w:rsidRDefault="00960DAE" w:rsidP="00960DAE">
      <w:pPr>
        <w:rPr>
          <w:rFonts w:ascii="Palatino Linotype" w:eastAsia="PMingLiU" w:hAnsi="Palatino Linotype"/>
          <w:b/>
          <w:i/>
        </w:rPr>
      </w:pPr>
      <w:r>
        <w:rPr>
          <w:rFonts w:ascii="Palatino Linotype" w:hAnsi="Palatino Linotype" w:cs="Arial"/>
          <w:b/>
          <w:i/>
        </w:rPr>
        <w:t>Anexo: Vista aérea do local mencionado. (</w:t>
      </w:r>
      <w:r w:rsidRPr="00764FAD">
        <w:rPr>
          <w:rFonts w:ascii="Palatino Linotype" w:hAnsi="Palatino Linotype" w:cs="Arial"/>
          <w:b/>
          <w:i/>
        </w:rPr>
        <w:t>-15.864896007602162, -52.28140173102426</w:t>
      </w:r>
      <w:r>
        <w:rPr>
          <w:rFonts w:ascii="Palatino Linotype" w:eastAsia="PMingLiU" w:hAnsi="Palatino Linotype"/>
          <w:b/>
          <w:i/>
        </w:rPr>
        <w:t>)</w:t>
      </w:r>
    </w:p>
    <w:p w14:paraId="71AB5C62" w14:textId="5D8180EC" w:rsidR="00960DAE" w:rsidRPr="009531A4" w:rsidRDefault="00960DAE" w:rsidP="009531A4">
      <w:r>
        <w:rPr>
          <w:noProof/>
          <w:lang w:eastAsia="pt-BR" w:bidi="ar-SA"/>
        </w:rPr>
        <w:drawing>
          <wp:inline distT="0" distB="0" distL="0" distR="0" wp14:anchorId="4C3BBD31" wp14:editId="2AD5EA60">
            <wp:extent cx="5612130" cy="3155315"/>
            <wp:effectExtent l="0" t="0" r="762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012" t="20754" r="970" b="16792"/>
                    <a:stretch/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AE" w:rsidRPr="009531A4" w:rsidSect="004E3AA6">
      <w:headerReference w:type="default" r:id="rId9"/>
      <w:footerReference w:type="default" r:id="rId10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C5359" w14:textId="77777777" w:rsidR="00885DDF" w:rsidRDefault="00885DDF">
      <w:r>
        <w:separator/>
      </w:r>
    </w:p>
  </w:endnote>
  <w:endnote w:type="continuationSeparator" w:id="0">
    <w:p w14:paraId="4AB67396" w14:textId="77777777" w:rsidR="00885DDF" w:rsidRDefault="00885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06A15" w14:textId="77777777" w:rsidR="00885DDF" w:rsidRDefault="00885DDF">
      <w:r>
        <w:separator/>
      </w:r>
    </w:p>
  </w:footnote>
  <w:footnote w:type="continuationSeparator" w:id="0">
    <w:p w14:paraId="5BC9F2BE" w14:textId="77777777" w:rsidR="00885DDF" w:rsidRDefault="00885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5BA9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D54A1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85DDF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DAE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2022-06-27T20:09:00Z</dcterms:created>
  <dcterms:modified xsi:type="dcterms:W3CDTF">2022-06-27T20:17:00Z</dcterms:modified>
</cp:coreProperties>
</file>